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01" w:rsidRPr="00EF6D3D" w:rsidRDefault="00DD3401" w:rsidP="00DD3401">
      <w:pPr>
        <w:pStyle w:val="a4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EF6D3D">
        <w:rPr>
          <w:b/>
          <w:sz w:val="28"/>
          <w:szCs w:val="28"/>
        </w:rPr>
        <w:t>АДМИНИСТРАЦИЯ МУНИЦИПАЛЬНОГО ОБРАЗОВАНИЯ</w:t>
      </w:r>
    </w:p>
    <w:p w:rsidR="00DD3401" w:rsidRPr="00EF6D3D" w:rsidRDefault="00DD3401" w:rsidP="00DD3401">
      <w:pPr>
        <w:pStyle w:val="a4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EF6D3D">
        <w:rPr>
          <w:b/>
          <w:sz w:val="28"/>
          <w:szCs w:val="28"/>
        </w:rPr>
        <w:t xml:space="preserve">КРАСНОЧАБАНСКИЙ СЕЛЬСОВЕТ ДОМБАРОВСКОГО РАЙОНА </w:t>
      </w:r>
    </w:p>
    <w:p w:rsidR="00DD3401" w:rsidRPr="00EF6D3D" w:rsidRDefault="00DD3401" w:rsidP="00DD3401">
      <w:pPr>
        <w:pStyle w:val="a4"/>
        <w:tabs>
          <w:tab w:val="left" w:pos="0"/>
          <w:tab w:val="left" w:pos="54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DD3401" w:rsidRPr="00EF6D3D" w:rsidRDefault="00DD3401" w:rsidP="00DD3401">
      <w:pPr>
        <w:tabs>
          <w:tab w:val="left" w:pos="0"/>
        </w:tabs>
        <w:rPr>
          <w:b/>
        </w:rPr>
      </w:pPr>
    </w:p>
    <w:p w:rsidR="00DD3401" w:rsidRPr="00EF6D3D" w:rsidRDefault="00DD3401" w:rsidP="00DD3401">
      <w:pPr>
        <w:tabs>
          <w:tab w:val="left" w:pos="0"/>
        </w:tabs>
      </w:pPr>
    </w:p>
    <w:p w:rsidR="00DD3401" w:rsidRPr="00EF6D3D" w:rsidRDefault="00DD3401" w:rsidP="00DD3401">
      <w:pPr>
        <w:tabs>
          <w:tab w:val="left" w:pos="0"/>
        </w:tabs>
        <w:jc w:val="center"/>
        <w:rPr>
          <w:b/>
          <w:sz w:val="28"/>
          <w:szCs w:val="28"/>
        </w:rPr>
      </w:pPr>
      <w:r w:rsidRPr="00EF6D3D">
        <w:rPr>
          <w:b/>
          <w:sz w:val="28"/>
          <w:szCs w:val="28"/>
        </w:rPr>
        <w:t>ПОСТАНОВЛЕНИЕ</w:t>
      </w:r>
    </w:p>
    <w:p w:rsidR="00DD3401" w:rsidRPr="00EF6D3D" w:rsidRDefault="00DD3401" w:rsidP="00DD340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D3401" w:rsidRDefault="00DD3401" w:rsidP="00DD340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01.04.2025</w:t>
      </w:r>
      <w:r w:rsidRPr="005258F7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                       № 18</w:t>
      </w:r>
      <w:r w:rsidRPr="005258F7">
        <w:rPr>
          <w:b/>
          <w:sz w:val="28"/>
          <w:szCs w:val="28"/>
        </w:rPr>
        <w:t>-п</w:t>
      </w:r>
    </w:p>
    <w:p w:rsidR="00DD3401" w:rsidRPr="005258F7" w:rsidRDefault="00DD3401" w:rsidP="008D55A3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8D55A3" w:rsidRPr="008D55A3" w:rsidRDefault="008D55A3" w:rsidP="008D55A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55A3">
        <w:rPr>
          <w:rFonts w:ascii="Times New Roman" w:hAnsi="Times New Roman" w:cs="Times New Roman"/>
          <w:color w:val="auto"/>
          <w:sz w:val="28"/>
          <w:szCs w:val="28"/>
        </w:rPr>
        <w:t>Об  ут</w:t>
      </w:r>
      <w:r w:rsidR="00A12E16">
        <w:rPr>
          <w:rFonts w:ascii="Times New Roman" w:hAnsi="Times New Roman" w:cs="Times New Roman"/>
          <w:color w:val="auto"/>
          <w:sz w:val="28"/>
          <w:szCs w:val="28"/>
        </w:rPr>
        <w:t>верждении  комиссии  и положения</w:t>
      </w:r>
      <w:r w:rsidRPr="008D55A3">
        <w:rPr>
          <w:rFonts w:ascii="Times New Roman" w:hAnsi="Times New Roman" w:cs="Times New Roman"/>
          <w:color w:val="auto"/>
          <w:sz w:val="28"/>
          <w:szCs w:val="28"/>
        </w:rPr>
        <w:t xml:space="preserve"> о комиссии по профилактике терроризма и экстремизма</w:t>
      </w:r>
    </w:p>
    <w:p w:rsidR="008D55A3" w:rsidRPr="000453AC" w:rsidRDefault="008D55A3" w:rsidP="008D55A3">
      <w:pPr>
        <w:rPr>
          <w:b/>
          <w:sz w:val="28"/>
          <w:szCs w:val="28"/>
        </w:rPr>
      </w:pPr>
    </w:p>
    <w:p w:rsidR="008D55A3" w:rsidRPr="000453AC" w:rsidRDefault="008D55A3" w:rsidP="008D55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53AC">
        <w:rPr>
          <w:sz w:val="28"/>
          <w:szCs w:val="28"/>
        </w:rPr>
        <w:t>В соответствии с     Федеральным законом от 6 октября 2003 года N 131-ФЗ "Об общих принципах организации местного самоуправления в Российской Федерации",  в целях решения задач в сфере защиты населения, объектов особой важности и объектов, связанных с жизнеобеспечением населения, координации профилактических мероприятий, направленных на недопущение террористических актов и проявления экстремизма на террит</w:t>
      </w:r>
      <w:r>
        <w:rPr>
          <w:sz w:val="28"/>
          <w:szCs w:val="28"/>
        </w:rPr>
        <w:t>ории муниципального образования Красночабанский сельсовет Домбаровского района Оренбургской области</w:t>
      </w:r>
      <w:r w:rsidRPr="000453AC">
        <w:rPr>
          <w:sz w:val="28"/>
          <w:szCs w:val="28"/>
        </w:rPr>
        <w:t>, постановляю: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состав комиссии</w:t>
      </w:r>
      <w:r w:rsidRPr="000453AC">
        <w:rPr>
          <w:sz w:val="28"/>
          <w:szCs w:val="28"/>
        </w:rPr>
        <w:t xml:space="preserve"> по профилактике терроризма и экстремизма</w:t>
      </w:r>
      <w:r>
        <w:rPr>
          <w:sz w:val="28"/>
          <w:szCs w:val="28"/>
        </w:rPr>
        <w:t xml:space="preserve"> согласно приложению 1 к настоящему постановлению</w:t>
      </w:r>
      <w:r w:rsidRPr="000453AC">
        <w:rPr>
          <w:sz w:val="28"/>
          <w:szCs w:val="28"/>
        </w:rPr>
        <w:t>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Утвердить  Положение о </w:t>
      </w:r>
      <w:r w:rsidRPr="000453AC">
        <w:rPr>
          <w:sz w:val="28"/>
          <w:szCs w:val="28"/>
        </w:rPr>
        <w:t xml:space="preserve">комиссии по профилактике терроризма и экстремизма </w:t>
      </w:r>
      <w:r>
        <w:rPr>
          <w:sz w:val="28"/>
          <w:szCs w:val="28"/>
        </w:rPr>
        <w:t>согласно приложению 2 к настоящему постановлению</w:t>
      </w:r>
      <w:r w:rsidRPr="000453AC">
        <w:rPr>
          <w:sz w:val="28"/>
          <w:szCs w:val="28"/>
        </w:rPr>
        <w:t>.</w:t>
      </w:r>
    </w:p>
    <w:p w:rsidR="008D55A3" w:rsidRDefault="008D55A3" w:rsidP="008D55A3">
      <w:pPr>
        <w:pStyle w:val="21"/>
        <w:ind w:left="0" w:firstLine="0"/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3.</w:t>
      </w:r>
      <w:r>
        <w:rPr>
          <w:sz w:val="28"/>
          <w:szCs w:val="28"/>
        </w:rPr>
        <w:t xml:space="preserve"> Утвердить</w:t>
      </w:r>
      <w:r w:rsidRPr="000453AC">
        <w:rPr>
          <w:sz w:val="28"/>
          <w:szCs w:val="28"/>
        </w:rPr>
        <w:t xml:space="preserve"> план мероприятий по профилактике терроризма и экстремизма</w:t>
      </w:r>
      <w:r>
        <w:rPr>
          <w:sz w:val="28"/>
          <w:szCs w:val="28"/>
        </w:rPr>
        <w:t xml:space="preserve"> согласно приложению 3 к настоящему постановлению.</w:t>
      </w:r>
    </w:p>
    <w:p w:rsidR="008D55A3" w:rsidRPr="000453AC" w:rsidRDefault="008D55A3" w:rsidP="008D55A3">
      <w:pPr>
        <w:pStyle w:val="2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Постановление № 78-п от 14.11.2017 отменить.</w:t>
      </w:r>
    </w:p>
    <w:p w:rsidR="008D55A3" w:rsidRPr="000453AC" w:rsidRDefault="008D55A3" w:rsidP="008D55A3">
      <w:pPr>
        <w:pStyle w:val="2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0453AC">
        <w:rPr>
          <w:sz w:val="28"/>
          <w:szCs w:val="28"/>
        </w:rPr>
        <w:t>. К</w:t>
      </w:r>
      <w:r>
        <w:rPr>
          <w:sz w:val="28"/>
          <w:szCs w:val="28"/>
        </w:rPr>
        <w:t>онтроль за исполнением  настоящего</w:t>
      </w:r>
      <w:r w:rsidRPr="000453AC">
        <w:rPr>
          <w:sz w:val="28"/>
          <w:szCs w:val="28"/>
        </w:rPr>
        <w:t xml:space="preserve"> постановления оставляю за собой.                                                                       </w:t>
      </w:r>
    </w:p>
    <w:p w:rsidR="008D55A3" w:rsidRDefault="008D55A3" w:rsidP="008D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0453AC">
        <w:rPr>
          <w:sz w:val="28"/>
          <w:szCs w:val="28"/>
        </w:rPr>
        <w:t>. Постановление вступ</w:t>
      </w:r>
      <w:r>
        <w:rPr>
          <w:sz w:val="28"/>
          <w:szCs w:val="28"/>
        </w:rPr>
        <w:t>ает в силу со дня подписания</w:t>
      </w:r>
      <w:r w:rsidRPr="000453AC">
        <w:rPr>
          <w:sz w:val="28"/>
          <w:szCs w:val="28"/>
        </w:rPr>
        <w:t>.</w:t>
      </w:r>
    </w:p>
    <w:p w:rsidR="008D55A3" w:rsidRDefault="008D55A3" w:rsidP="008D55A3">
      <w:pPr>
        <w:jc w:val="both"/>
        <w:rPr>
          <w:sz w:val="28"/>
          <w:szCs w:val="28"/>
        </w:rPr>
      </w:pPr>
    </w:p>
    <w:p w:rsidR="008D55A3" w:rsidRPr="000453AC" w:rsidRDefault="008D55A3" w:rsidP="008D55A3">
      <w:pPr>
        <w:jc w:val="both"/>
        <w:rPr>
          <w:sz w:val="28"/>
          <w:szCs w:val="28"/>
        </w:rPr>
      </w:pPr>
    </w:p>
    <w:p w:rsidR="00DD3401" w:rsidRPr="005258F7" w:rsidRDefault="00DD3401" w:rsidP="00DD34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3401" w:rsidRDefault="00DD3401" w:rsidP="00DD3401">
      <w:pPr>
        <w:rPr>
          <w:b/>
          <w:sz w:val="28"/>
          <w:szCs w:val="28"/>
        </w:rPr>
      </w:pPr>
    </w:p>
    <w:p w:rsidR="00DD3401" w:rsidRPr="0098110E" w:rsidRDefault="00DD3401" w:rsidP="00DD3401">
      <w:pPr>
        <w:tabs>
          <w:tab w:val="left" w:pos="7227"/>
        </w:tabs>
        <w:rPr>
          <w:sz w:val="28"/>
        </w:rPr>
      </w:pPr>
      <w:r>
        <w:rPr>
          <w:sz w:val="28"/>
        </w:rPr>
        <w:t>Глава</w:t>
      </w:r>
      <w:r w:rsidRPr="0098110E">
        <w:rPr>
          <w:sz w:val="28"/>
        </w:rPr>
        <w:tab/>
        <w:t xml:space="preserve">             А.Б. Капа</w:t>
      </w:r>
    </w:p>
    <w:p w:rsidR="00DD3401" w:rsidRPr="0098110E" w:rsidRDefault="00DD3401" w:rsidP="00DD3401">
      <w:pPr>
        <w:rPr>
          <w:sz w:val="28"/>
        </w:rPr>
      </w:pPr>
      <w:r>
        <w:rPr>
          <w:sz w:val="28"/>
        </w:rPr>
        <w:t xml:space="preserve">МО </w:t>
      </w:r>
      <w:r w:rsidRPr="0098110E">
        <w:rPr>
          <w:sz w:val="28"/>
        </w:rPr>
        <w:t>Красночабанский сельсовет</w:t>
      </w:r>
    </w:p>
    <w:p w:rsidR="00DD3401" w:rsidRPr="0098110E" w:rsidRDefault="00DD3401" w:rsidP="00DD3401">
      <w:pPr>
        <w:pStyle w:val="BlockQuotation"/>
        <w:widowControl/>
        <w:numPr>
          <w:ilvl w:val="0"/>
          <w:numId w:val="1"/>
        </w:numPr>
        <w:tabs>
          <w:tab w:val="left" w:pos="-426"/>
        </w:tabs>
        <w:spacing w:line="360" w:lineRule="auto"/>
        <w:ind w:right="-58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</w:t>
      </w:r>
      <w:r w:rsidRPr="0098110E">
        <w:rPr>
          <w:rFonts w:ascii="Tahoma" w:hAnsi="Tahoma" w:cs="Tahoma"/>
          <w:sz w:val="16"/>
          <w:szCs w:val="16"/>
        </w:rPr>
        <w:t xml:space="preserve"> [МЕСТО ДЛЯ ПОДПИСИ]</w:t>
      </w:r>
    </w:p>
    <w:p w:rsidR="00DD3401" w:rsidRPr="00937500" w:rsidRDefault="00DD3401" w:rsidP="00DD3401"/>
    <w:p w:rsidR="00DD3401" w:rsidRPr="00E57739" w:rsidRDefault="00DD3401" w:rsidP="00DD3401">
      <w:pPr>
        <w:jc w:val="both"/>
        <w:rPr>
          <w:sz w:val="28"/>
          <w:szCs w:val="28"/>
        </w:rPr>
      </w:pPr>
    </w:p>
    <w:p w:rsidR="00DD3401" w:rsidRPr="00E57739" w:rsidRDefault="00DD3401" w:rsidP="00DD3401">
      <w:pPr>
        <w:jc w:val="both"/>
        <w:rPr>
          <w:sz w:val="28"/>
          <w:szCs w:val="28"/>
        </w:rPr>
      </w:pPr>
    </w:p>
    <w:p w:rsidR="00DD3401" w:rsidRPr="00E57739" w:rsidRDefault="00DD3401" w:rsidP="00DD3401">
      <w:pPr>
        <w:jc w:val="both"/>
        <w:rPr>
          <w:sz w:val="28"/>
          <w:szCs w:val="28"/>
        </w:rPr>
      </w:pPr>
    </w:p>
    <w:p w:rsidR="00DD3401" w:rsidRPr="00E57739" w:rsidRDefault="00DD3401" w:rsidP="00DD3401">
      <w:pPr>
        <w:jc w:val="both"/>
        <w:rPr>
          <w:sz w:val="28"/>
          <w:szCs w:val="28"/>
        </w:rPr>
      </w:pPr>
    </w:p>
    <w:p w:rsidR="00DD3401" w:rsidRDefault="00DD3401" w:rsidP="00DD3401">
      <w:pPr>
        <w:rPr>
          <w:sz w:val="28"/>
          <w:szCs w:val="28"/>
        </w:rPr>
      </w:pPr>
    </w:p>
    <w:p w:rsidR="00DD3401" w:rsidRDefault="00DD3401" w:rsidP="00DD3401">
      <w:pPr>
        <w:pStyle w:val="a4"/>
        <w:spacing w:after="0"/>
        <w:rPr>
          <w:sz w:val="28"/>
          <w:szCs w:val="28"/>
        </w:rPr>
      </w:pPr>
      <w:r w:rsidRPr="00D45BEE">
        <w:rPr>
          <w:sz w:val="28"/>
          <w:szCs w:val="28"/>
        </w:rPr>
        <w:t>Разослано: администрации района, прокуратуре района, в дело</w:t>
      </w:r>
    </w:p>
    <w:p w:rsidR="00DD3401" w:rsidRDefault="00DD3401" w:rsidP="00DD3401">
      <w:pPr>
        <w:rPr>
          <w:sz w:val="28"/>
          <w:szCs w:val="28"/>
        </w:rPr>
      </w:pPr>
    </w:p>
    <w:p w:rsidR="00DD3401" w:rsidRDefault="00DD3401" w:rsidP="00DD340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8D55A3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</w:t>
      </w:r>
      <w:r w:rsidRPr="000453AC">
        <w:rPr>
          <w:sz w:val="28"/>
          <w:szCs w:val="28"/>
        </w:rPr>
        <w:t xml:space="preserve"> администрации</w:t>
      </w:r>
    </w:p>
    <w:p w:rsidR="00DD3401" w:rsidRDefault="00DD3401" w:rsidP="00DD340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Красночабанский сельсовет</w:t>
      </w:r>
    </w:p>
    <w:p w:rsidR="00DD3401" w:rsidRPr="000453AC" w:rsidRDefault="00DD3401" w:rsidP="00DD3401">
      <w:pPr>
        <w:jc w:val="right"/>
        <w:rPr>
          <w:sz w:val="28"/>
          <w:szCs w:val="28"/>
        </w:rPr>
      </w:pPr>
      <w:r>
        <w:rPr>
          <w:sz w:val="28"/>
          <w:szCs w:val="28"/>
        </w:rPr>
        <w:t>Домбаровского района Оренбургской области</w:t>
      </w:r>
    </w:p>
    <w:p w:rsidR="00DD3401" w:rsidRPr="000453AC" w:rsidRDefault="00DD3401" w:rsidP="00DD340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01.04.2025  № 18-п</w:t>
      </w:r>
    </w:p>
    <w:p w:rsidR="00DD3401" w:rsidRPr="000453AC" w:rsidRDefault="00DD3401" w:rsidP="00DD3401">
      <w:pPr>
        <w:jc w:val="right"/>
        <w:rPr>
          <w:b/>
          <w:sz w:val="28"/>
          <w:szCs w:val="28"/>
        </w:rPr>
      </w:pPr>
    </w:p>
    <w:p w:rsidR="00DD3401" w:rsidRDefault="00DD3401" w:rsidP="00DD3401">
      <w:pPr>
        <w:jc w:val="center"/>
        <w:rPr>
          <w:b/>
          <w:sz w:val="28"/>
          <w:szCs w:val="28"/>
        </w:rPr>
      </w:pPr>
    </w:p>
    <w:p w:rsidR="00DD3401" w:rsidRDefault="00DD3401" w:rsidP="00DD3401">
      <w:pPr>
        <w:jc w:val="center"/>
        <w:rPr>
          <w:b/>
          <w:sz w:val="28"/>
          <w:szCs w:val="28"/>
        </w:rPr>
      </w:pPr>
    </w:p>
    <w:p w:rsidR="00DD3401" w:rsidRPr="000453AC" w:rsidRDefault="00DD3401" w:rsidP="00DD3401">
      <w:pPr>
        <w:jc w:val="center"/>
        <w:rPr>
          <w:b/>
          <w:sz w:val="28"/>
          <w:szCs w:val="28"/>
        </w:rPr>
      </w:pPr>
      <w:r w:rsidRPr="000453AC">
        <w:rPr>
          <w:b/>
          <w:sz w:val="28"/>
          <w:szCs w:val="28"/>
        </w:rPr>
        <w:t>СОСТАВ</w:t>
      </w:r>
    </w:p>
    <w:p w:rsidR="00DD3401" w:rsidRDefault="00DD3401" w:rsidP="00DD3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53AC">
        <w:rPr>
          <w:b/>
          <w:sz w:val="28"/>
          <w:szCs w:val="28"/>
        </w:rPr>
        <w:t xml:space="preserve">КОМИССИИ ПО ПРОФИЛАКТИКЕ </w:t>
      </w:r>
    </w:p>
    <w:p w:rsidR="00DD3401" w:rsidRPr="000453AC" w:rsidRDefault="00DD3401" w:rsidP="00DD3401">
      <w:pPr>
        <w:jc w:val="center"/>
        <w:rPr>
          <w:b/>
          <w:sz w:val="28"/>
          <w:szCs w:val="28"/>
        </w:rPr>
      </w:pPr>
      <w:r w:rsidRPr="000453AC">
        <w:rPr>
          <w:b/>
          <w:sz w:val="28"/>
          <w:szCs w:val="28"/>
        </w:rPr>
        <w:t>ТЕРРОРИЗМА И ЭКСТРЕМИЗМА</w:t>
      </w:r>
    </w:p>
    <w:p w:rsidR="00DD3401" w:rsidRDefault="00DD3401" w:rsidP="00DD3401">
      <w:pPr>
        <w:rPr>
          <w:sz w:val="28"/>
          <w:szCs w:val="28"/>
        </w:rPr>
      </w:pPr>
    </w:p>
    <w:p w:rsidR="00DD3401" w:rsidRPr="000453AC" w:rsidRDefault="00DD3401" w:rsidP="00DD3401">
      <w:pPr>
        <w:rPr>
          <w:sz w:val="28"/>
          <w:szCs w:val="28"/>
        </w:rPr>
      </w:pPr>
    </w:p>
    <w:p w:rsidR="00DD3401" w:rsidRPr="000453AC" w:rsidRDefault="00DD3401" w:rsidP="00DD3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- глава муниципального образования Красночабанский сельсовет: Капа Аспан Байзакович;</w:t>
      </w:r>
    </w:p>
    <w:p w:rsidR="00DD3401" w:rsidRPr="000453AC" w:rsidRDefault="00DD3401" w:rsidP="00DD3401">
      <w:pPr>
        <w:ind w:firstLine="709"/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 xml:space="preserve">- </w:t>
      </w:r>
      <w:r w:rsidRPr="000453AC">
        <w:rPr>
          <w:sz w:val="28"/>
          <w:szCs w:val="28"/>
        </w:rPr>
        <w:t>специалист администрации Красночабанского сельсовета</w:t>
      </w:r>
      <w:r>
        <w:rPr>
          <w:sz w:val="28"/>
          <w:szCs w:val="28"/>
        </w:rPr>
        <w:t>: Утепова Альбина Раисовна.</w:t>
      </w:r>
    </w:p>
    <w:p w:rsidR="00DD3401" w:rsidRPr="000453AC" w:rsidRDefault="00DD3401" w:rsidP="00DD3401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                              </w:t>
      </w:r>
    </w:p>
    <w:p w:rsidR="00DD3401" w:rsidRPr="000453AC" w:rsidRDefault="00DD3401" w:rsidP="00DD3401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Члены комиссии:</w:t>
      </w:r>
    </w:p>
    <w:p w:rsidR="00DD3401" w:rsidRDefault="00DD3401" w:rsidP="00DD3401">
      <w:pPr>
        <w:jc w:val="both"/>
        <w:rPr>
          <w:sz w:val="28"/>
          <w:szCs w:val="28"/>
        </w:rPr>
      </w:pPr>
    </w:p>
    <w:p w:rsidR="00DD3401" w:rsidRPr="000453AC" w:rsidRDefault="00DD3401" w:rsidP="00DD340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55A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453AC">
        <w:rPr>
          <w:sz w:val="28"/>
          <w:szCs w:val="28"/>
        </w:rPr>
        <w:t>частковый уполномоченный</w:t>
      </w:r>
      <w:r>
        <w:rPr>
          <w:sz w:val="28"/>
          <w:szCs w:val="28"/>
        </w:rPr>
        <w:t xml:space="preserve"> полиции</w:t>
      </w:r>
      <w:r w:rsidRPr="000453AC">
        <w:rPr>
          <w:sz w:val="28"/>
          <w:szCs w:val="28"/>
        </w:rPr>
        <w:t xml:space="preserve"> ( по согласованию)</w:t>
      </w:r>
      <w:r>
        <w:rPr>
          <w:sz w:val="28"/>
          <w:szCs w:val="28"/>
        </w:rPr>
        <w:t>;</w:t>
      </w:r>
    </w:p>
    <w:p w:rsidR="00DD3401" w:rsidRPr="000453AC" w:rsidRDefault="00DD3401" w:rsidP="00DD340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55A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Совета депутатов</w:t>
      </w:r>
      <w:r w:rsidRPr="000453AC">
        <w:rPr>
          <w:sz w:val="28"/>
          <w:szCs w:val="28"/>
        </w:rPr>
        <w:t xml:space="preserve"> ( по согласованию)</w:t>
      </w:r>
      <w:r>
        <w:rPr>
          <w:sz w:val="28"/>
          <w:szCs w:val="28"/>
        </w:rPr>
        <w:t>;</w:t>
      </w:r>
    </w:p>
    <w:p w:rsidR="00DD3401" w:rsidRPr="000453AC" w:rsidRDefault="00DD3401" w:rsidP="00DD340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55A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453AC">
        <w:rPr>
          <w:sz w:val="28"/>
          <w:szCs w:val="28"/>
        </w:rPr>
        <w:t>иректор МО</w:t>
      </w:r>
      <w:r>
        <w:rPr>
          <w:sz w:val="28"/>
          <w:szCs w:val="28"/>
        </w:rPr>
        <w:t>Б</w:t>
      </w:r>
      <w:r w:rsidRPr="000453AC">
        <w:rPr>
          <w:sz w:val="28"/>
          <w:szCs w:val="28"/>
        </w:rPr>
        <w:t xml:space="preserve">У </w:t>
      </w:r>
      <w:r>
        <w:rPr>
          <w:sz w:val="28"/>
          <w:szCs w:val="28"/>
        </w:rPr>
        <w:t>«</w:t>
      </w:r>
      <w:r w:rsidRPr="000453AC">
        <w:rPr>
          <w:sz w:val="28"/>
          <w:szCs w:val="28"/>
        </w:rPr>
        <w:t>К</w:t>
      </w:r>
      <w:r>
        <w:rPr>
          <w:sz w:val="28"/>
          <w:szCs w:val="28"/>
        </w:rPr>
        <w:t xml:space="preserve">расночабанская </w:t>
      </w:r>
      <w:r w:rsidRPr="000453AC">
        <w:rPr>
          <w:sz w:val="28"/>
          <w:szCs w:val="28"/>
        </w:rPr>
        <w:t>СОШ</w:t>
      </w:r>
      <w:r>
        <w:rPr>
          <w:sz w:val="28"/>
          <w:szCs w:val="28"/>
        </w:rPr>
        <w:t xml:space="preserve"> имени Героя России Жолдинова Жантаса»</w:t>
      </w:r>
      <w:r w:rsidRPr="000453AC">
        <w:rPr>
          <w:sz w:val="28"/>
          <w:szCs w:val="28"/>
        </w:rPr>
        <w:t xml:space="preserve"> ( по согласованию)</w:t>
      </w:r>
      <w:r>
        <w:rPr>
          <w:sz w:val="28"/>
          <w:szCs w:val="28"/>
        </w:rPr>
        <w:t>;</w:t>
      </w:r>
    </w:p>
    <w:p w:rsidR="00DD3401" w:rsidRPr="000453AC" w:rsidRDefault="008D55A3" w:rsidP="00DD3401">
      <w:pPr>
        <w:jc w:val="both"/>
        <w:rPr>
          <w:sz w:val="28"/>
          <w:szCs w:val="28"/>
        </w:rPr>
      </w:pPr>
      <w:r>
        <w:rPr>
          <w:sz w:val="28"/>
          <w:szCs w:val="28"/>
        </w:rPr>
        <w:t>4. Д</w:t>
      </w:r>
      <w:r w:rsidRPr="000453AC">
        <w:rPr>
          <w:sz w:val="28"/>
          <w:szCs w:val="28"/>
        </w:rPr>
        <w:t>иректор ДК п.Красночабанский</w:t>
      </w:r>
      <w:r>
        <w:rPr>
          <w:sz w:val="28"/>
          <w:szCs w:val="28"/>
        </w:rPr>
        <w:t>.</w:t>
      </w:r>
    </w:p>
    <w:p w:rsidR="00DD3401" w:rsidRPr="000453AC" w:rsidRDefault="00DD3401" w:rsidP="00DD3401">
      <w:pPr>
        <w:jc w:val="both"/>
        <w:rPr>
          <w:sz w:val="28"/>
          <w:szCs w:val="28"/>
        </w:rPr>
      </w:pPr>
    </w:p>
    <w:p w:rsidR="00DD3401" w:rsidRDefault="00DD3401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DD3401"/>
    <w:p w:rsidR="008D55A3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постановлению</w:t>
      </w:r>
      <w:r w:rsidRPr="000453AC">
        <w:rPr>
          <w:sz w:val="28"/>
          <w:szCs w:val="28"/>
        </w:rPr>
        <w:t xml:space="preserve"> администрации</w:t>
      </w:r>
    </w:p>
    <w:p w:rsidR="008D55A3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Красночабанский сельсовет</w:t>
      </w:r>
    </w:p>
    <w:p w:rsidR="008D55A3" w:rsidRPr="000453AC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t>Домбаровского района Оренбургской области</w:t>
      </w:r>
    </w:p>
    <w:p w:rsidR="008D55A3" w:rsidRPr="000453AC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01.04.2025  № 18-п</w:t>
      </w:r>
    </w:p>
    <w:p w:rsidR="008D55A3" w:rsidRDefault="008D55A3" w:rsidP="00DD3401"/>
    <w:p w:rsidR="008D55A3" w:rsidRDefault="008D55A3" w:rsidP="00DD3401"/>
    <w:p w:rsidR="008D55A3" w:rsidRPr="000453AC" w:rsidRDefault="008D55A3" w:rsidP="008D55A3">
      <w:pPr>
        <w:jc w:val="center"/>
        <w:rPr>
          <w:b/>
          <w:sz w:val="28"/>
          <w:szCs w:val="28"/>
        </w:rPr>
      </w:pPr>
      <w:r w:rsidRPr="000453AC">
        <w:rPr>
          <w:b/>
          <w:sz w:val="28"/>
          <w:szCs w:val="28"/>
        </w:rPr>
        <w:t>ПОЛОЖЕНИЕ</w:t>
      </w:r>
    </w:p>
    <w:p w:rsidR="008D55A3" w:rsidRPr="000453AC" w:rsidRDefault="008D55A3" w:rsidP="008D55A3">
      <w:pPr>
        <w:jc w:val="center"/>
        <w:rPr>
          <w:b/>
          <w:sz w:val="28"/>
          <w:szCs w:val="28"/>
        </w:rPr>
      </w:pPr>
      <w:r w:rsidRPr="000453AC">
        <w:rPr>
          <w:b/>
          <w:sz w:val="28"/>
          <w:szCs w:val="28"/>
        </w:rPr>
        <w:t xml:space="preserve">О   КОМИССИИ ПО ПРОФИЛАКТИКЕ </w:t>
      </w:r>
    </w:p>
    <w:p w:rsidR="008D55A3" w:rsidRPr="000453AC" w:rsidRDefault="008D55A3" w:rsidP="008D55A3">
      <w:pPr>
        <w:jc w:val="center"/>
        <w:rPr>
          <w:b/>
          <w:sz w:val="28"/>
          <w:szCs w:val="28"/>
        </w:rPr>
      </w:pPr>
      <w:r w:rsidRPr="000453AC">
        <w:rPr>
          <w:b/>
          <w:sz w:val="28"/>
          <w:szCs w:val="28"/>
        </w:rPr>
        <w:t>ТЕРРОРИЗМА И ЭКСТРЕМИЗМА</w:t>
      </w:r>
    </w:p>
    <w:p w:rsidR="008D55A3" w:rsidRPr="000453AC" w:rsidRDefault="008D55A3" w:rsidP="008D55A3">
      <w:pPr>
        <w:rPr>
          <w:sz w:val="28"/>
          <w:szCs w:val="28"/>
        </w:rPr>
      </w:pP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  1.Комиссия по профилактике терроризма и экстремизма (далее - Комиссия) является органом, осуществляющим координацию деятельности на территории  Красночабанского сельсовета (далее -  поселение) территориальных органов федеральных органов исполнительной власти и органов местного самоуправления   по профилактике терроризма и экстремизма, а также минимизации и ликвидации последствий их проявлений.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 2.Комиссия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Оренбургской области, Уставом Красночабанского сельсовета, а также настоящим Положением.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3.Руководителем Комиссии является Глава  поселения (председатель Комиссии).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4.Комиссия осуществляет свою деятельность во взаимодействии с  районной антитеррористической комиссией, территориальными органами федеральных органов исполнительной власти, органами местного самоуправления, организациями и общественными объединениями.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5. Основными задачами Комиссии являются: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5.1. Координация деятельности территориальных органов федеральных органов исполнительной власти и органов местного самоуправления по профилактике терроризма и экстремизма, а также минимизации и ликвидации последствий их проявлений на территории  поселения;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5.2.Участие в реализации на территории  поселения государственной политики в области профилактики терроризма и экстремизма, а также подготовка предложений районной антитеррористической комиссии по совершенствованию работы в данном направлении;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5.3. Мониторинг политических, социально-экономических и иных процессов в  поселении, оказывающих влияние на ситуацию в области профилактики терроризма и экстремизма;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5.4.Разработка мер по профилактике терроризма, устранению причин и условий, способствующих его проявлению, обеспечению защищенности </w:t>
      </w:r>
      <w:r w:rsidRPr="000453AC">
        <w:rPr>
          <w:sz w:val="28"/>
          <w:szCs w:val="28"/>
        </w:rPr>
        <w:lastRenderedPageBreak/>
        <w:t>объектов возможных террористических посягательств, а также по минимизации и ликвидации последствий террористических актов, осуществление контроля за реализацией этих мер;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5.5. Анализ эффективности работы территориальных органов</w:t>
      </w:r>
      <w:r>
        <w:rPr>
          <w:sz w:val="28"/>
          <w:szCs w:val="28"/>
        </w:rPr>
        <w:t>,</w:t>
      </w:r>
      <w:r w:rsidRPr="000453AC">
        <w:rPr>
          <w:sz w:val="28"/>
          <w:szCs w:val="28"/>
        </w:rPr>
        <w:t xml:space="preserve"> федеральных органов исполнительной власти и органов местного самоуправления по профилактике терроризма и экстремизма, а также минимизации и ликвидации последствий их проявлений, подготовка решений Комиссии по совершенствованию этой работы;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5.6. Организация взаимодействия территориальных органов</w:t>
      </w:r>
      <w:r>
        <w:rPr>
          <w:sz w:val="28"/>
          <w:szCs w:val="28"/>
        </w:rPr>
        <w:t>,</w:t>
      </w:r>
      <w:r w:rsidRPr="000453AC">
        <w:rPr>
          <w:sz w:val="28"/>
          <w:szCs w:val="28"/>
        </w:rPr>
        <w:t xml:space="preserve"> федеральных органов исполнительной власти и органов местного самоуправления с общественными объединениями и организациями в области профилактики терроризма и экстремизма;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5.7. Решение других задач, предусмотренных законодательством Российской Федерации, по профилактике терроризма и экстремизма.</w:t>
      </w:r>
    </w:p>
    <w:p w:rsidR="008D55A3" w:rsidRPr="000453AC" w:rsidRDefault="008D55A3" w:rsidP="008D55A3">
      <w:pPr>
        <w:rPr>
          <w:sz w:val="28"/>
          <w:szCs w:val="28"/>
        </w:rPr>
      </w:pPr>
      <w:r w:rsidRPr="000453AC">
        <w:rPr>
          <w:sz w:val="28"/>
          <w:szCs w:val="28"/>
        </w:rPr>
        <w:t xml:space="preserve">      6. Для осуществления своих задач Комиссия имеет право: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6.1. Принимать в пределах своей компетенции решения, касающиеся организации, координации и совершенствования деятельности территориальных органов</w:t>
      </w:r>
      <w:r>
        <w:rPr>
          <w:sz w:val="28"/>
          <w:szCs w:val="28"/>
        </w:rPr>
        <w:t>,</w:t>
      </w:r>
      <w:r w:rsidRPr="000453AC">
        <w:rPr>
          <w:sz w:val="28"/>
          <w:szCs w:val="28"/>
        </w:rPr>
        <w:t xml:space="preserve"> федеральных органов исполнительной власти и органов местного самоуправления по профилактике терроризма и экстремизма, минимизации и ликвидации последствий их проявлений, а также осуществлять контроль за их исполнением;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6.2.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местного самоуправления, общественных объединений и организаций (независимо от форм собственности) и должностных лиц;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6.3. Создавать рабочие органы для изучения вопросов, касающихся профилактики терроризма и экстремизма, минимизации и ликвидации последствий их проявлений, а также для подготовки проектов соответствующих решений Комиссии;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6.4. Привлекать для участия в работе Комиссии должностных лиц, специалистов территориальных органов федеральных органов исполнительной власти, органов местного самоуправления, а также представителей организаций и общественных объединений (с их согласия);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6.5. Вносить в установленном порядке предложения по вопросам, требующим решения  Главы Домбаровского района и  районной антитеррористической комиссии.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7.Комиссия осуществляет свою деятельность на плановой основе в соответствии с регламентом, утвержденным председателем Комиссии.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8.Комиссия информирует  районную  антитеррористическую комиссию по итогам своей деятельности за год.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9.Заседания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lastRenderedPageBreak/>
        <w:t xml:space="preserve">    10.Присутствие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11.Заседание Комиссии считается правомочным, если на нем присутствует более половины его членов.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В зависимости от вопросов, рассматриваемых на заседании Комиссии, к участию в них могут привлекаться иные лица.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12.Решение Комиссии оформляется протоколом, который подписывается председателем Комиссии.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>Для реализации решений Комиссии могут подготавливаться проекты нормативных актов Главы  поселения, которые представляются на рассмотрение в установленном порядке.</w:t>
      </w:r>
    </w:p>
    <w:p w:rsidR="008D55A3" w:rsidRPr="000453AC" w:rsidRDefault="008D55A3" w:rsidP="008D55A3">
      <w:pPr>
        <w:rPr>
          <w:sz w:val="28"/>
          <w:szCs w:val="28"/>
        </w:rPr>
      </w:pPr>
      <w:r w:rsidRPr="000453AC">
        <w:rPr>
          <w:sz w:val="28"/>
          <w:szCs w:val="28"/>
        </w:rPr>
        <w:t xml:space="preserve">    13.Решения, принимаемые Комиссией в соответствии с ее компетенцией, </w:t>
      </w:r>
      <w:r>
        <w:rPr>
          <w:sz w:val="28"/>
          <w:szCs w:val="28"/>
        </w:rPr>
        <w:t xml:space="preserve"> </w:t>
      </w:r>
      <w:r w:rsidRPr="000453AC">
        <w:rPr>
          <w:sz w:val="28"/>
          <w:szCs w:val="28"/>
        </w:rPr>
        <w:t>являются обязательными для территориальных органов</w:t>
      </w:r>
      <w:r>
        <w:rPr>
          <w:sz w:val="28"/>
          <w:szCs w:val="28"/>
        </w:rPr>
        <w:t>,</w:t>
      </w:r>
      <w:r w:rsidRPr="000453AC">
        <w:rPr>
          <w:sz w:val="28"/>
          <w:szCs w:val="28"/>
        </w:rPr>
        <w:t xml:space="preserve"> федеральных органов исполнительной власти, </w:t>
      </w:r>
      <w:r>
        <w:rPr>
          <w:sz w:val="28"/>
          <w:szCs w:val="28"/>
        </w:rPr>
        <w:t xml:space="preserve"> </w:t>
      </w:r>
      <w:r w:rsidRPr="000453AC">
        <w:rPr>
          <w:sz w:val="28"/>
          <w:szCs w:val="28"/>
        </w:rPr>
        <w:t>представители которых входят в состав Ко</w:t>
      </w:r>
      <w:r>
        <w:rPr>
          <w:sz w:val="28"/>
          <w:szCs w:val="28"/>
        </w:rPr>
        <w:t xml:space="preserve">миссии, а также для  организаций, </w:t>
      </w:r>
      <w:r w:rsidRPr="000453AC">
        <w:rPr>
          <w:sz w:val="28"/>
          <w:szCs w:val="28"/>
        </w:rPr>
        <w:t xml:space="preserve"> находящихся на территории поселения.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14.Организационное и материально-техническое обеспечение деятельности Комиссии осуществляется Главой  поселения.</w:t>
      </w:r>
    </w:p>
    <w:p w:rsidR="008D55A3" w:rsidRPr="000453AC" w:rsidRDefault="008D55A3" w:rsidP="008D55A3">
      <w:pPr>
        <w:jc w:val="both"/>
        <w:rPr>
          <w:sz w:val="28"/>
          <w:szCs w:val="28"/>
        </w:rPr>
      </w:pPr>
      <w:r w:rsidRPr="000453AC">
        <w:rPr>
          <w:sz w:val="28"/>
          <w:szCs w:val="28"/>
        </w:rPr>
        <w:t xml:space="preserve">     15.Информационно-аналитическое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Администрация   поселения, которые участвуют в пределах своей компетенции в мероприятиях по профилактике терроризма и экстремизма.</w:t>
      </w: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 к постановлению</w:t>
      </w:r>
      <w:r w:rsidRPr="000453AC">
        <w:rPr>
          <w:sz w:val="28"/>
          <w:szCs w:val="28"/>
        </w:rPr>
        <w:t xml:space="preserve"> администрации</w:t>
      </w:r>
    </w:p>
    <w:p w:rsidR="008D55A3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Красночабанский сельсовет</w:t>
      </w:r>
    </w:p>
    <w:p w:rsidR="008D55A3" w:rsidRPr="000453AC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t>Домбаровского района Оренбургской области</w:t>
      </w:r>
    </w:p>
    <w:p w:rsidR="008D55A3" w:rsidRPr="000453AC" w:rsidRDefault="008D55A3" w:rsidP="008D55A3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01.04.2025  № 18-п</w:t>
      </w: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Default="008D55A3" w:rsidP="008D55A3">
      <w:pPr>
        <w:rPr>
          <w:b/>
          <w:sz w:val="28"/>
          <w:szCs w:val="28"/>
        </w:rPr>
      </w:pPr>
    </w:p>
    <w:p w:rsidR="008D55A3" w:rsidRDefault="008D55A3" w:rsidP="008D55A3">
      <w:pPr>
        <w:jc w:val="center"/>
        <w:rPr>
          <w:b/>
          <w:sz w:val="28"/>
          <w:szCs w:val="28"/>
        </w:rPr>
      </w:pPr>
    </w:p>
    <w:p w:rsidR="008D55A3" w:rsidRPr="000453AC" w:rsidRDefault="008D55A3" w:rsidP="008D55A3">
      <w:pPr>
        <w:jc w:val="center"/>
        <w:rPr>
          <w:b/>
          <w:sz w:val="28"/>
          <w:szCs w:val="28"/>
        </w:rPr>
      </w:pPr>
      <w:r w:rsidRPr="000453AC">
        <w:rPr>
          <w:b/>
          <w:sz w:val="28"/>
          <w:szCs w:val="28"/>
        </w:rPr>
        <w:t xml:space="preserve">План </w:t>
      </w:r>
    </w:p>
    <w:p w:rsidR="008D55A3" w:rsidRPr="000453AC" w:rsidRDefault="008D55A3" w:rsidP="008D55A3">
      <w:pPr>
        <w:jc w:val="center"/>
        <w:rPr>
          <w:b/>
          <w:sz w:val="28"/>
          <w:szCs w:val="28"/>
        </w:rPr>
      </w:pPr>
      <w:r w:rsidRPr="000453AC">
        <w:rPr>
          <w:b/>
          <w:sz w:val="28"/>
          <w:szCs w:val="28"/>
        </w:rPr>
        <w:t xml:space="preserve">комплексных мероприятий по </w:t>
      </w:r>
      <w:r w:rsidRPr="000453AC">
        <w:rPr>
          <w:b/>
          <w:spacing w:val="-4"/>
          <w:sz w:val="28"/>
          <w:szCs w:val="28"/>
        </w:rPr>
        <w:t>профилактике</w:t>
      </w:r>
      <w:r w:rsidRPr="000453AC">
        <w:rPr>
          <w:b/>
          <w:sz w:val="28"/>
          <w:szCs w:val="28"/>
        </w:rPr>
        <w:t xml:space="preserve"> </w:t>
      </w:r>
      <w:r w:rsidRPr="000453AC">
        <w:rPr>
          <w:b/>
          <w:spacing w:val="-2"/>
          <w:sz w:val="28"/>
          <w:szCs w:val="28"/>
        </w:rPr>
        <w:t xml:space="preserve">терроризма и </w:t>
      </w:r>
      <w:r w:rsidRPr="000453AC">
        <w:rPr>
          <w:b/>
          <w:spacing w:val="-4"/>
          <w:sz w:val="28"/>
          <w:szCs w:val="28"/>
        </w:rPr>
        <w:t xml:space="preserve">экстремизма </w:t>
      </w:r>
      <w:r w:rsidRPr="000453AC">
        <w:rPr>
          <w:b/>
          <w:spacing w:val="-5"/>
          <w:sz w:val="28"/>
          <w:szCs w:val="28"/>
        </w:rPr>
        <w:t xml:space="preserve"> на территории Красночабанского </w:t>
      </w:r>
      <w:r>
        <w:rPr>
          <w:b/>
          <w:spacing w:val="-5"/>
          <w:sz w:val="28"/>
          <w:szCs w:val="28"/>
        </w:rPr>
        <w:t>сельсовета 2025</w:t>
      </w:r>
      <w:r w:rsidRPr="000453AC">
        <w:rPr>
          <w:b/>
          <w:spacing w:val="-5"/>
          <w:sz w:val="28"/>
          <w:szCs w:val="28"/>
        </w:rPr>
        <w:t>-</w:t>
      </w:r>
      <w:r>
        <w:rPr>
          <w:b/>
          <w:sz w:val="28"/>
          <w:szCs w:val="28"/>
        </w:rPr>
        <w:t xml:space="preserve">2026 </w:t>
      </w:r>
      <w:r w:rsidRPr="000453AC">
        <w:rPr>
          <w:b/>
          <w:sz w:val="28"/>
          <w:szCs w:val="28"/>
        </w:rPr>
        <w:t>гг</w:t>
      </w:r>
      <w:r>
        <w:rPr>
          <w:b/>
          <w:sz w:val="28"/>
          <w:szCs w:val="28"/>
        </w:rPr>
        <w:t>.</w:t>
      </w:r>
    </w:p>
    <w:p w:rsidR="008D55A3" w:rsidRPr="000453AC" w:rsidRDefault="008D55A3" w:rsidP="008D55A3">
      <w:pPr>
        <w:jc w:val="center"/>
        <w:rPr>
          <w:b/>
          <w:sz w:val="28"/>
          <w:szCs w:val="28"/>
        </w:rPr>
      </w:pPr>
    </w:p>
    <w:tbl>
      <w:tblPr>
        <w:tblW w:w="10598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901"/>
        <w:gridCol w:w="1701"/>
        <w:gridCol w:w="3402"/>
      </w:tblGrid>
      <w:tr w:rsidR="008D55A3" w:rsidRPr="000453AC" w:rsidTr="00D2540F">
        <w:tc>
          <w:tcPr>
            <w:tcW w:w="594" w:type="dxa"/>
            <w:vAlign w:val="center"/>
          </w:tcPr>
          <w:p w:rsidR="008D55A3" w:rsidRPr="000453AC" w:rsidRDefault="008D55A3" w:rsidP="00D2540F">
            <w:pPr>
              <w:jc w:val="center"/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№ п/п</w:t>
            </w:r>
          </w:p>
        </w:tc>
        <w:tc>
          <w:tcPr>
            <w:tcW w:w="4901" w:type="dxa"/>
            <w:vAlign w:val="center"/>
          </w:tcPr>
          <w:p w:rsidR="008D55A3" w:rsidRPr="000453AC" w:rsidRDefault="008D55A3" w:rsidP="00D2540F">
            <w:pPr>
              <w:jc w:val="center"/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8D55A3" w:rsidRPr="000453AC" w:rsidRDefault="008D55A3" w:rsidP="00D2540F">
            <w:pPr>
              <w:jc w:val="center"/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  <w:vAlign w:val="center"/>
          </w:tcPr>
          <w:p w:rsidR="008D55A3" w:rsidRPr="000453AC" w:rsidRDefault="008D55A3" w:rsidP="00D2540F">
            <w:pPr>
              <w:jc w:val="center"/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Исполнители</w:t>
            </w:r>
          </w:p>
        </w:tc>
      </w:tr>
      <w:tr w:rsidR="008D55A3" w:rsidRPr="000453AC" w:rsidTr="00D2540F">
        <w:tc>
          <w:tcPr>
            <w:tcW w:w="594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1.</w:t>
            </w:r>
          </w:p>
        </w:tc>
        <w:tc>
          <w:tcPr>
            <w:tcW w:w="49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Информирование населения о порядке действий при угрозе и совершении террористического акта.</w:t>
            </w:r>
          </w:p>
        </w:tc>
        <w:tc>
          <w:tcPr>
            <w:tcW w:w="17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  <w:r w:rsidRPr="000453AC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402" w:type="dxa"/>
          </w:tcPr>
          <w:p w:rsidR="008D55A3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глава администраци</w:t>
            </w:r>
            <w:r>
              <w:rPr>
                <w:sz w:val="28"/>
                <w:szCs w:val="28"/>
              </w:rPr>
              <w:t>и</w:t>
            </w:r>
          </w:p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специалист администраци</w:t>
            </w:r>
          </w:p>
        </w:tc>
      </w:tr>
      <w:tr w:rsidR="008D55A3" w:rsidRPr="000453AC" w:rsidTr="00D2540F">
        <w:tc>
          <w:tcPr>
            <w:tcW w:w="594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2.</w:t>
            </w:r>
          </w:p>
        </w:tc>
        <w:tc>
          <w:tcPr>
            <w:tcW w:w="49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Осуществление контроля за доступом посторонних лиц на территорию объектов жизнеобеспечения и в здания образовательных учреждений поселения.</w:t>
            </w:r>
          </w:p>
        </w:tc>
        <w:tc>
          <w:tcPr>
            <w:tcW w:w="17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участковый уполномлченный (по согласованию),</w:t>
            </w:r>
          </w:p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директор МБОУ КСОШ (по согласованию)</w:t>
            </w:r>
          </w:p>
        </w:tc>
      </w:tr>
      <w:tr w:rsidR="008D55A3" w:rsidRPr="000453AC" w:rsidTr="00D2540F">
        <w:tc>
          <w:tcPr>
            <w:tcW w:w="594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4.</w:t>
            </w:r>
          </w:p>
        </w:tc>
        <w:tc>
          <w:tcPr>
            <w:tcW w:w="49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Осуществление контроля за использованием подвальных и чердачных помещений, других площадей жилых домов, нежилых помещений и бесхозяйных строений.</w:t>
            </w:r>
          </w:p>
        </w:tc>
        <w:tc>
          <w:tcPr>
            <w:tcW w:w="17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глава администрации, собственники жилых и нежилых зданий и строений</w:t>
            </w:r>
          </w:p>
        </w:tc>
      </w:tr>
      <w:tr w:rsidR="008D55A3" w:rsidRPr="000453AC" w:rsidTr="00D2540F">
        <w:tc>
          <w:tcPr>
            <w:tcW w:w="594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5.</w:t>
            </w:r>
          </w:p>
        </w:tc>
        <w:tc>
          <w:tcPr>
            <w:tcW w:w="49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Проведение культурно-массовых мероприятий в рамках политики межнационального и межконфессиального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</w:tc>
        <w:tc>
          <w:tcPr>
            <w:tcW w:w="17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директор ДК п.Красночабанский</w:t>
            </w:r>
          </w:p>
        </w:tc>
      </w:tr>
      <w:tr w:rsidR="008D55A3" w:rsidRPr="000453AC" w:rsidTr="00D2540F">
        <w:tc>
          <w:tcPr>
            <w:tcW w:w="594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6.</w:t>
            </w:r>
          </w:p>
        </w:tc>
        <w:tc>
          <w:tcPr>
            <w:tcW w:w="49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экстремизм.</w:t>
            </w:r>
          </w:p>
        </w:tc>
        <w:tc>
          <w:tcPr>
            <w:tcW w:w="1701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8D55A3" w:rsidRPr="000453AC" w:rsidRDefault="008D55A3" w:rsidP="00D2540F">
            <w:pPr>
              <w:rPr>
                <w:sz w:val="28"/>
                <w:szCs w:val="28"/>
              </w:rPr>
            </w:pPr>
            <w:r w:rsidRPr="000453AC">
              <w:rPr>
                <w:sz w:val="28"/>
                <w:szCs w:val="28"/>
              </w:rPr>
              <w:t>Руководители общеобразовательных и детских</w:t>
            </w:r>
            <w:r>
              <w:rPr>
                <w:sz w:val="28"/>
                <w:szCs w:val="28"/>
              </w:rPr>
              <w:t xml:space="preserve"> организаций</w:t>
            </w:r>
            <w:r w:rsidRPr="000453AC">
              <w:rPr>
                <w:sz w:val="28"/>
                <w:szCs w:val="28"/>
              </w:rPr>
              <w:t>, руководители предприятий, работники культуры и правоохранительных органов</w:t>
            </w:r>
          </w:p>
        </w:tc>
      </w:tr>
    </w:tbl>
    <w:p w:rsidR="00A145C7" w:rsidRDefault="00A145C7"/>
    <w:sectPr w:rsidR="00A145C7" w:rsidSect="007546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3401"/>
    <w:rsid w:val="00034877"/>
    <w:rsid w:val="00190371"/>
    <w:rsid w:val="001E3DA2"/>
    <w:rsid w:val="00247818"/>
    <w:rsid w:val="002911FB"/>
    <w:rsid w:val="00397F8D"/>
    <w:rsid w:val="005A48D4"/>
    <w:rsid w:val="00681B2A"/>
    <w:rsid w:val="007546E2"/>
    <w:rsid w:val="00847D1B"/>
    <w:rsid w:val="008D55A3"/>
    <w:rsid w:val="00917734"/>
    <w:rsid w:val="00A06B91"/>
    <w:rsid w:val="00A12E16"/>
    <w:rsid w:val="00A145C7"/>
    <w:rsid w:val="00AB4668"/>
    <w:rsid w:val="00D32967"/>
    <w:rsid w:val="00DD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D3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D3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 Знак"/>
    <w:aliases w:val="Основной текст Знак Знак Знак Знак,Основной текст Знак Знак Знак  Знак Знак Знак,Основной текст Знак Знак Знак  Знак Знак Знак Знак Знак Знак Знак Знак Знак Знак Знак Знак Знак"/>
    <w:basedOn w:val="a0"/>
    <w:link w:val="a4"/>
    <w:uiPriority w:val="99"/>
    <w:qFormat/>
    <w:locked/>
    <w:rsid w:val="00DD3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Основной текст Знак Знак Знак,Основной текст Знак Знак Знак  Знак Знак,Основной текст Знак Знак Знак  Знак Знак Знак Знак Знак Знак Знак Знак Знак Знак Знак Знак"/>
    <w:basedOn w:val="a"/>
    <w:link w:val="a3"/>
    <w:uiPriority w:val="99"/>
    <w:unhideWhenUsed/>
    <w:qFormat/>
    <w:rsid w:val="00DD3401"/>
    <w:pPr>
      <w:spacing w:after="120"/>
    </w:pPr>
  </w:style>
  <w:style w:type="character" w:customStyle="1" w:styleId="1">
    <w:name w:val="Основной текст Знак1"/>
    <w:basedOn w:val="a0"/>
    <w:link w:val="a4"/>
    <w:uiPriority w:val="99"/>
    <w:semiHidden/>
    <w:rsid w:val="00DD3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qFormat/>
    <w:rsid w:val="00DD3401"/>
    <w:pPr>
      <w:spacing w:before="100" w:beforeAutospacing="1" w:after="100" w:afterAutospacing="1"/>
    </w:pPr>
    <w:rPr>
      <w:rFonts w:eastAsia="Calibri"/>
    </w:rPr>
  </w:style>
  <w:style w:type="paragraph" w:styleId="a6">
    <w:name w:val="Body Text Indent"/>
    <w:basedOn w:val="a"/>
    <w:link w:val="a7"/>
    <w:uiPriority w:val="99"/>
    <w:semiHidden/>
    <w:unhideWhenUsed/>
    <w:rsid w:val="00DD34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34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6"/>
    <w:link w:val="22"/>
    <w:uiPriority w:val="99"/>
    <w:semiHidden/>
    <w:unhideWhenUsed/>
    <w:rsid w:val="00DD3401"/>
    <w:pPr>
      <w:spacing w:after="0"/>
      <w:ind w:left="360" w:firstLine="360"/>
    </w:pPr>
  </w:style>
  <w:style w:type="character" w:customStyle="1" w:styleId="22">
    <w:name w:val="Красная строка 2 Знак"/>
    <w:basedOn w:val="a7"/>
    <w:link w:val="21"/>
    <w:uiPriority w:val="99"/>
    <w:semiHidden/>
    <w:rsid w:val="00DD3401"/>
  </w:style>
  <w:style w:type="character" w:styleId="a8">
    <w:name w:val="Strong"/>
    <w:qFormat/>
    <w:rsid w:val="00DD3401"/>
    <w:rPr>
      <w:b/>
      <w:bCs/>
    </w:rPr>
  </w:style>
  <w:style w:type="paragraph" w:customStyle="1" w:styleId="BlockQuotation">
    <w:name w:val="Block Quotation"/>
    <w:basedOn w:val="a"/>
    <w:rsid w:val="00DD3401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1583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2025-12-17T05:21:00Z</dcterms:created>
  <dcterms:modified xsi:type="dcterms:W3CDTF">2025-12-17T05:32:00Z</dcterms:modified>
</cp:coreProperties>
</file>